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7B21F6">
        <w:t>ый</w:t>
      </w:r>
      <w:r>
        <w:t xml:space="preserve"> директор</w:t>
      </w:r>
    </w:p>
    <w:p w:rsidR="006C0BAF" w:rsidRDefault="007B21F6" w:rsidP="00175928">
      <w:pPr>
        <w:jc w:val="right"/>
      </w:pPr>
      <w:r>
        <w:t>ОО</w:t>
      </w:r>
      <w:r w:rsidR="006C0BAF">
        <w:t xml:space="preserve">О </w:t>
      </w:r>
      <w:r w:rsidR="0023008C">
        <w:t>«</w:t>
      </w:r>
      <w:r w:rsidRPr="007B21F6">
        <w:t>ЯТЭК-ЛОГИСТИКА</w:t>
      </w:r>
      <w:r w:rsidR="0023008C">
        <w:t>»</w:t>
      </w:r>
    </w:p>
    <w:p w:rsidR="006C0BAF" w:rsidRDefault="006C0BAF" w:rsidP="00175928">
      <w:pPr>
        <w:jc w:val="right"/>
      </w:pPr>
      <w:r>
        <w:t xml:space="preserve">_______________ </w:t>
      </w:r>
      <w:r w:rsidR="007B21F6">
        <w:t>М.</w:t>
      </w:r>
      <w:r>
        <w:t>А.</w:t>
      </w:r>
      <w:r w:rsidR="007B21F6">
        <w:t xml:space="preserve"> Истомин</w:t>
      </w:r>
      <w:r>
        <w:t xml:space="preserve">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1C5BCC" w:rsidRPr="00A96173" w:rsidRDefault="001C5BCC" w:rsidP="00175928">
      <w:pPr>
        <w:jc w:val="center"/>
        <w:rPr>
          <w:b/>
          <w:bCs/>
        </w:rPr>
      </w:pPr>
      <w:r>
        <w:rPr>
          <w:b/>
          <w:bCs/>
        </w:rPr>
        <w:t>Лот №</w:t>
      </w:r>
      <w:r w:rsidR="00F24454" w:rsidRPr="00991CC1">
        <w:rPr>
          <w:b/>
        </w:rPr>
        <w:t>19/3-38</w:t>
      </w:r>
    </w:p>
    <w:p w:rsidR="00A43B9E" w:rsidRPr="00A96173" w:rsidRDefault="00A53A19" w:rsidP="00175928">
      <w:pPr>
        <w:jc w:val="center"/>
        <w:rPr>
          <w:b/>
          <w:bCs/>
          <w:i/>
          <w:iCs/>
        </w:rPr>
      </w:pPr>
      <w:r w:rsidRPr="00A96173">
        <w:rPr>
          <w:b/>
          <w:bCs/>
          <w:i/>
          <w:iCs/>
        </w:rPr>
        <w:t xml:space="preserve"> </w:t>
      </w:r>
      <w:r w:rsidR="004B443C" w:rsidRPr="00A96173">
        <w:rPr>
          <w:b/>
          <w:bCs/>
          <w:i/>
          <w:iCs/>
        </w:rPr>
        <w:t>«</w:t>
      </w:r>
      <w:r w:rsidR="00F24454" w:rsidRPr="00F24454">
        <w:rPr>
          <w:b/>
          <w:bCs/>
          <w:i/>
          <w:iCs/>
        </w:rPr>
        <w:t>Оказание услуг по предоставлению железнодорожного подвижного состава (вагонов-цистерн)</w:t>
      </w:r>
      <w:r w:rsidR="00CB568C" w:rsidRPr="00A96173">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1937F7">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001937F7" w:rsidRPr="001937F7">
        <w:rPr>
          <w:sz w:val="20"/>
          <w:szCs w:val="20"/>
        </w:rPr>
        <w:t>ООО «ЯТЭК-ЛОГИСТИКА»</w:t>
      </w:r>
      <w:r w:rsidR="00E13437" w:rsidRPr="00B76A04">
        <w:rPr>
          <w:sz w:val="20"/>
          <w:szCs w:val="20"/>
        </w:rPr>
        <w:t xml:space="preserve"> (далее – Положение)</w:t>
      </w:r>
      <w:r w:rsidRPr="00B76A04">
        <w:rPr>
          <w:sz w:val="20"/>
          <w:szCs w:val="20"/>
        </w:rPr>
        <w:t>.</w:t>
      </w:r>
    </w:p>
    <w:p w:rsidR="008A09A0" w:rsidRPr="00B76A04" w:rsidRDefault="008A09A0" w:rsidP="001937F7">
      <w:pPr>
        <w:numPr>
          <w:ilvl w:val="1"/>
          <w:numId w:val="12"/>
        </w:numPr>
        <w:tabs>
          <w:tab w:val="left" w:pos="142"/>
          <w:tab w:val="left" w:pos="426"/>
        </w:tabs>
        <w:ind w:left="0" w:firstLine="0"/>
        <w:jc w:val="both"/>
        <w:rPr>
          <w:sz w:val="20"/>
          <w:szCs w:val="20"/>
        </w:rPr>
      </w:pPr>
      <w:r w:rsidRPr="00B76A04">
        <w:rPr>
          <w:sz w:val="20"/>
          <w:szCs w:val="20"/>
        </w:rPr>
        <w:t xml:space="preserve">Заказчик: </w:t>
      </w:r>
      <w:r w:rsidR="007B21F6" w:rsidRPr="007B21F6">
        <w:rPr>
          <w:sz w:val="20"/>
          <w:szCs w:val="20"/>
        </w:rPr>
        <w:t>Общество с ограниченной ответственностью «ЯТЭК-ЛОГИСТИКА»</w:t>
      </w:r>
      <w:r w:rsidRPr="00B76A04">
        <w:rPr>
          <w:sz w:val="20"/>
          <w:szCs w:val="20"/>
        </w:rPr>
        <w:t xml:space="preserve">,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937F7">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937F7">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6"/>
    <w:bookmarkEnd w:id="27"/>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r w:rsidRPr="00B76A04">
        <w:rPr>
          <w:sz w:val="20"/>
          <w:szCs w:val="22"/>
        </w:rPr>
        <w:t>Термины и определения</w:t>
      </w:r>
      <w:bookmarkEnd w:id="28"/>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29" w:name="_Ref86789831"/>
      <w:bookmarkStart w:id="30" w:name="_Toc55285338"/>
      <w:bookmarkStart w:id="31" w:name="_Toc55305372"/>
      <w:bookmarkStart w:id="32" w:name="_Toc57314621"/>
      <w:bookmarkStart w:id="33"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4" w:name="_Toc175748966"/>
      <w:bookmarkStart w:id="35" w:name="_Toc308599589"/>
      <w:bookmarkEnd w:id="29"/>
      <w:r w:rsidRPr="00B76A04">
        <w:rPr>
          <w:sz w:val="20"/>
          <w:szCs w:val="22"/>
        </w:rPr>
        <w:t>Прочие положения</w:t>
      </w:r>
      <w:bookmarkEnd w:id="34"/>
      <w:bookmarkEnd w:id="35"/>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0"/>
      <w:bookmarkEnd w:id="31"/>
      <w:bookmarkEnd w:id="32"/>
      <w:bookmarkEnd w:id="33"/>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6"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7" w:name="_Ref55300680"/>
      <w:bookmarkStart w:id="38" w:name="_Toc55305378"/>
      <w:bookmarkStart w:id="39" w:name="_Toc57314640"/>
      <w:bookmarkStart w:id="40" w:name="_Toc69728963"/>
      <w:bookmarkStart w:id="41" w:name="_Toc308599590"/>
      <w:bookmarkStart w:id="42" w:name="ИНСТРУКЦИИ"/>
      <w:bookmarkEnd w:id="36"/>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p>
    <w:p w:rsidR="00CA6880" w:rsidRPr="00CA6880" w:rsidRDefault="009964F7" w:rsidP="00CA6880">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w:t>
      </w:r>
      <w:r w:rsidRPr="00CA6880">
        <w:rPr>
          <w:b w:val="0"/>
          <w:sz w:val="20"/>
          <w:szCs w:val="20"/>
        </w:rPr>
        <w:t>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CA6880" w:rsidRDefault="004B2779" w:rsidP="004B2779">
      <w:pPr>
        <w:rPr>
          <w:sz w:val="20"/>
          <w:szCs w:val="20"/>
        </w:rPr>
      </w:pPr>
    </w:p>
    <w:p w:rsidR="00641D0A" w:rsidRPr="00CA6880" w:rsidRDefault="004B2779" w:rsidP="004B2779">
      <w:pPr>
        <w:pStyle w:val="af9"/>
        <w:numPr>
          <w:ilvl w:val="0"/>
          <w:numId w:val="13"/>
        </w:numPr>
        <w:tabs>
          <w:tab w:val="left" w:pos="142"/>
          <w:tab w:val="left" w:pos="284"/>
        </w:tabs>
        <w:spacing w:line="240" w:lineRule="auto"/>
        <w:jc w:val="center"/>
        <w:rPr>
          <w:b/>
          <w:sz w:val="20"/>
          <w:szCs w:val="20"/>
        </w:rPr>
      </w:pPr>
      <w:r w:rsidRPr="00CA6880">
        <w:rPr>
          <w:b/>
          <w:sz w:val="20"/>
          <w:szCs w:val="20"/>
        </w:rPr>
        <w:t>Порядок вскрытия конвертов с заявками на участие в открытом конкурсе</w:t>
      </w:r>
    </w:p>
    <w:p w:rsidR="001214CF" w:rsidRPr="00CA6880"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CA6880">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Default="001214CF" w:rsidP="005905BD">
      <w:pPr>
        <w:pStyle w:val="af9"/>
        <w:numPr>
          <w:ilvl w:val="0"/>
          <w:numId w:val="37"/>
        </w:numPr>
        <w:tabs>
          <w:tab w:val="left" w:pos="142"/>
          <w:tab w:val="left" w:pos="284"/>
          <w:tab w:val="left" w:pos="426"/>
        </w:tabs>
        <w:spacing w:line="240" w:lineRule="auto"/>
        <w:ind w:left="0" w:firstLine="0"/>
        <w:rPr>
          <w:sz w:val="20"/>
          <w:szCs w:val="20"/>
        </w:rPr>
      </w:pPr>
      <w:r w:rsidRPr="00CA6880">
        <w:rPr>
          <w:sz w:val="20"/>
          <w:szCs w:val="20"/>
        </w:rPr>
        <w:t>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w:t>
      </w:r>
      <w:r w:rsidRPr="001214CF">
        <w:rPr>
          <w:sz w:val="20"/>
          <w:szCs w:val="20"/>
        </w:rPr>
        <w:t xml:space="preserve">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w:t>
      </w:r>
      <w:r w:rsidR="00AF6560">
        <w:rPr>
          <w:sz w:val="20"/>
          <w:szCs w:val="20"/>
        </w:rPr>
        <w:t>и возвращаются этому участнику.</w:t>
      </w:r>
    </w:p>
    <w:p w:rsidR="001214CF" w:rsidRDefault="001214CF" w:rsidP="005905BD">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5905BD">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5905BD">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6B6575" w:rsidRPr="00F22FBF" w:rsidRDefault="006B6575" w:rsidP="00E111D7">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p>
    <w:p w:rsidR="00F22FBF" w:rsidRDefault="00F22FBF" w:rsidP="00E111D7">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w:t>
      </w:r>
      <w:r w:rsidR="001E5AE1">
        <w:rPr>
          <w:sz w:val="20"/>
          <w:szCs w:val="20"/>
        </w:rPr>
        <w:t xml:space="preserve">, которое </w:t>
      </w:r>
      <w:r>
        <w:rPr>
          <w:sz w:val="20"/>
          <w:szCs w:val="20"/>
        </w:rPr>
        <w:t xml:space="preserve">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7"/>
    <w:bookmarkEnd w:id="38"/>
    <w:bookmarkEnd w:id="39"/>
    <w:bookmarkEnd w:id="40"/>
    <w:bookmarkEnd w:id="41"/>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3" w:name="_Ref55280448"/>
      <w:bookmarkStart w:id="44" w:name="_Toc55285352"/>
      <w:bookmarkStart w:id="45" w:name="_Toc55305384"/>
      <w:bookmarkStart w:id="46" w:name="_Toc57314655"/>
      <w:bookmarkStart w:id="47" w:name="_Toc69728969"/>
      <w:bookmarkStart w:id="48" w:name="_Toc308599606"/>
      <w:bookmarkStart w:id="49" w:name="_Ref55279017"/>
      <w:bookmarkStart w:id="50" w:name="_Ref55279015"/>
      <w:bookmarkEnd w:id="42"/>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1" w:name="_Ref119427269"/>
      <w:bookmarkStart w:id="52" w:name="_Toc166101214"/>
      <w:bookmarkStart w:id="53" w:name="_Toc203081976"/>
      <w:bookmarkStart w:id="54" w:name="_Ref253490577"/>
      <w:bookmarkStart w:id="55" w:name="_Toc308599624"/>
      <w:bookmarkEnd w:id="43"/>
      <w:bookmarkEnd w:id="44"/>
      <w:bookmarkEnd w:id="45"/>
      <w:bookmarkEnd w:id="46"/>
      <w:bookmarkEnd w:id="47"/>
      <w:bookmarkEnd w:id="48"/>
      <w:bookmarkEnd w:id="49"/>
      <w:bookmarkEnd w:id="50"/>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1"/>
      <w:bookmarkEnd w:id="52"/>
      <w:bookmarkEnd w:id="53"/>
      <w:r w:rsidR="00301C3F" w:rsidRPr="00C9460B">
        <w:rPr>
          <w:rFonts w:ascii="Times New Roman" w:hAnsi="Times New Roman"/>
          <w:sz w:val="22"/>
          <w:szCs w:val="22"/>
        </w:rPr>
        <w:t xml:space="preserve"> </w:t>
      </w:r>
      <w:bookmarkEnd w:id="54"/>
      <w:bookmarkEnd w:id="55"/>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6" w:name="_Ref249785568"/>
          </w:p>
        </w:tc>
        <w:bookmarkEnd w:id="56"/>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1937F7" w:rsidRDefault="001937F7" w:rsidP="00175928">
            <w:pPr>
              <w:pStyle w:val="Tabletext"/>
              <w:rPr>
                <w:szCs w:val="20"/>
              </w:rPr>
            </w:pPr>
            <w:r w:rsidRPr="001937F7">
              <w:rPr>
                <w:szCs w:val="20"/>
              </w:rPr>
              <w:t>Общество с ограниченной ответственностью «ЯТЭК-ЛОГИСТИКА»</w:t>
            </w:r>
          </w:p>
          <w:p w:rsidR="00301C3F" w:rsidRDefault="00301C3F" w:rsidP="00175928">
            <w:pPr>
              <w:pStyle w:val="Tabletext"/>
            </w:pPr>
            <w:r>
              <w:t>677015, Республика Саха (Якутия), г. Якутск, ул. Петра Алексеева, 76.</w:t>
            </w:r>
          </w:p>
          <w:p w:rsidR="00301C3F" w:rsidRPr="00F24D62" w:rsidRDefault="00301C3F" w:rsidP="00F24454">
            <w:pPr>
              <w:pStyle w:val="Tabletext"/>
            </w:pPr>
            <w:r>
              <w:t xml:space="preserve">Координатор: </w:t>
            </w:r>
            <w:r w:rsidR="00F24454" w:rsidRPr="00C1421D">
              <w:rPr>
                <w:szCs w:val="20"/>
              </w:rPr>
              <w:t>Павлова Айсена Ананьевна</w:t>
            </w:r>
            <w:r w:rsidR="00F24454" w:rsidRPr="00150B72">
              <w:rPr>
                <w:szCs w:val="20"/>
              </w:rPr>
              <w:t>, тел. 8-4112-401401 (доб.</w:t>
            </w:r>
            <w:r w:rsidR="00F24454">
              <w:t xml:space="preserve"> </w:t>
            </w:r>
            <w:r w:rsidR="00F24454" w:rsidRPr="00C1421D">
              <w:rPr>
                <w:szCs w:val="20"/>
              </w:rPr>
              <w:t>1164</w:t>
            </w:r>
            <w:r w:rsidR="00F24454" w:rsidRPr="00150B72">
              <w:rPr>
                <w:szCs w:val="20"/>
              </w:rPr>
              <w:t xml:space="preserve">), </w:t>
            </w:r>
            <w:r>
              <w:t>e-mail:</w:t>
            </w:r>
            <w:r w:rsidR="00D85DE5" w:rsidRPr="00D85DE5">
              <w:rPr>
                <w:szCs w:val="20"/>
              </w:rPr>
              <w:t xml:space="preserve">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842281"/>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bookmarkStart w:id="58" w:name="_Ref249842368"/>
          </w:p>
        </w:tc>
        <w:bookmarkEnd w:id="58"/>
        <w:tc>
          <w:tcPr>
            <w:tcW w:w="2573"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F24454" w:rsidP="00175928">
            <w:pPr>
              <w:rPr>
                <w:sz w:val="20"/>
                <w:szCs w:val="20"/>
              </w:rPr>
            </w:pPr>
            <w:r w:rsidRPr="00991CC1">
              <w:rPr>
                <w:sz w:val="20"/>
                <w:szCs w:val="20"/>
              </w:rPr>
              <w:t>Оказание услуг по предоставлению железнодорожного подвижного состава (вагонов-цистерн)</w:t>
            </w:r>
          </w:p>
        </w:tc>
      </w:tr>
      <w:tr w:rsidR="00821B49" w:rsidRPr="00A57177" w:rsidTr="00821B49">
        <w:trPr>
          <w:trHeight w:val="345"/>
        </w:trPr>
        <w:tc>
          <w:tcPr>
            <w:tcW w:w="426" w:type="dxa"/>
            <w:vMerge w:val="restart"/>
            <w:tcBorders>
              <w:top w:val="single" w:sz="4" w:space="0" w:color="auto"/>
              <w:left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Pr="00E953BF" w:rsidRDefault="00821B49" w:rsidP="00AF6560">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821B49" w:rsidRPr="00267E11" w:rsidRDefault="000A5F44" w:rsidP="00AF6560">
            <w:pPr>
              <w:suppressAutoHyphens/>
              <w:jc w:val="both"/>
              <w:rPr>
                <w:sz w:val="20"/>
              </w:rPr>
            </w:pPr>
            <w:r w:rsidRPr="000A5F44">
              <w:rPr>
                <w:sz w:val="20"/>
              </w:rPr>
              <w:t>181 310 345,00</w:t>
            </w:r>
            <w:r>
              <w:rPr>
                <w:sz w:val="20"/>
              </w:rPr>
              <w:t xml:space="preserve"> </w:t>
            </w:r>
            <w:r w:rsidR="00F24454" w:rsidRPr="00991CC1">
              <w:rPr>
                <w:sz w:val="20"/>
              </w:rPr>
              <w:t>рублей (без учета НДС, (с учетом доставки до станции отгрузки))</w:t>
            </w:r>
            <w:r w:rsidR="00F24454" w:rsidRPr="00A53A19">
              <w:rPr>
                <w:sz w:val="20"/>
              </w:rPr>
              <w:t xml:space="preserve"> </w:t>
            </w:r>
            <w:r w:rsidR="00821B49" w:rsidRPr="00A53A19">
              <w:rPr>
                <w:sz w:val="20"/>
              </w:rPr>
              <w:t xml:space="preserve"> </w:t>
            </w:r>
          </w:p>
        </w:tc>
      </w:tr>
      <w:tr w:rsidR="00821B49" w:rsidRPr="00A57177" w:rsidTr="00821B49">
        <w:trPr>
          <w:trHeight w:val="345"/>
        </w:trPr>
        <w:tc>
          <w:tcPr>
            <w:tcW w:w="426" w:type="dxa"/>
            <w:vMerge/>
            <w:tcBorders>
              <w:left w:val="single" w:sz="4" w:space="0" w:color="auto"/>
              <w:bottom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Default="00821B49" w:rsidP="00AF6560">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821B49" w:rsidRPr="00A53A19" w:rsidRDefault="00F24454" w:rsidP="00AF6560">
            <w:pPr>
              <w:suppressAutoHyphens/>
              <w:jc w:val="both"/>
              <w:rPr>
                <w:sz w:val="20"/>
                <w:highlight w:val="yellow"/>
              </w:rPr>
            </w:pPr>
            <w:r w:rsidRPr="00F24454">
              <w:rPr>
                <w:sz w:val="20"/>
              </w:rPr>
              <w:t>06 08 04</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751097" w:rsidRDefault="00F24454" w:rsidP="00B24F35">
            <w:pPr>
              <w:pStyle w:val="Tabletext"/>
              <w:rPr>
                <w:bCs/>
                <w:szCs w:val="20"/>
              </w:rPr>
            </w:pPr>
            <w:r w:rsidRPr="00F24454">
              <w:rPr>
                <w:bCs/>
                <w:szCs w:val="20"/>
              </w:rPr>
              <w:t>с момента заключения договора до 31 декабря 2020 года, по заявке</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E953BF" w:rsidRDefault="00257388"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267E11" w:rsidRDefault="00F24454" w:rsidP="006F3453">
            <w:pPr>
              <w:suppressAutoHyphens/>
              <w:rPr>
                <w:sz w:val="20"/>
              </w:rPr>
            </w:pPr>
            <w:r w:rsidRPr="00991CC1">
              <w:rPr>
                <w:sz w:val="20"/>
              </w:rPr>
              <w:t>пункты предоставления цистерн: станция Нижний Бестях ЖДЯ</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F35E2D" w:rsidRPr="00573773" w:rsidRDefault="000D4365" w:rsidP="00455588">
            <w:pPr>
              <w:suppressAutoHyphens/>
              <w:rPr>
                <w:color w:val="000000"/>
                <w:sz w:val="20"/>
              </w:rPr>
            </w:pPr>
            <w:r w:rsidRPr="000D4365">
              <w:rPr>
                <w:color w:val="000000"/>
                <w:sz w:val="20"/>
              </w:rPr>
              <w:t>По факту</w:t>
            </w:r>
            <w:r w:rsidR="00F35E2D" w:rsidRPr="003905AB">
              <w:rPr>
                <w:color w:val="000000"/>
                <w:sz w:val="20"/>
                <w:highlight w:val="yellow"/>
              </w:rPr>
              <w:t xml:space="preserve"> </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F24454" w:rsidRDefault="00F35E2D" w:rsidP="00175928">
            <w:pPr>
              <w:rPr>
                <w:sz w:val="20"/>
                <w:szCs w:val="20"/>
              </w:rPr>
            </w:pPr>
            <w:r w:rsidRPr="00F24454">
              <w:rPr>
                <w:sz w:val="20"/>
                <w:szCs w:val="20"/>
              </w:rPr>
              <w:t>любой участник</w:t>
            </w:r>
          </w:p>
        </w:tc>
      </w:tr>
      <w:tr w:rsidR="00F24454" w:rsidRPr="00A57177" w:rsidTr="0098140A">
        <w:tc>
          <w:tcPr>
            <w:tcW w:w="426" w:type="dxa"/>
            <w:tcBorders>
              <w:top w:val="single" w:sz="4" w:space="0" w:color="auto"/>
              <w:left w:val="single" w:sz="4" w:space="0" w:color="auto"/>
              <w:bottom w:val="single" w:sz="4" w:space="0" w:color="auto"/>
              <w:right w:val="single" w:sz="4" w:space="0" w:color="auto"/>
            </w:tcBorders>
          </w:tcPr>
          <w:p w:rsidR="00F24454" w:rsidRPr="00F939DC" w:rsidRDefault="00F24454" w:rsidP="00F2445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24454" w:rsidRPr="00F939DC" w:rsidRDefault="00F24454" w:rsidP="00F24454">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F24454" w:rsidRPr="00991CC1" w:rsidRDefault="000A5F44" w:rsidP="00F24454">
            <w:pPr>
              <w:suppressAutoHyphens/>
              <w:jc w:val="both"/>
              <w:rPr>
                <w:sz w:val="20"/>
              </w:rPr>
            </w:pPr>
            <w:r w:rsidRPr="000A5F44">
              <w:rPr>
                <w:sz w:val="20"/>
              </w:rPr>
              <w:t>1% от начальной (максимальной) цены договора или 1 813 103,45 рублей</w:t>
            </w:r>
          </w:p>
        </w:tc>
      </w:tr>
      <w:tr w:rsidR="00F24454" w:rsidRPr="00A57177" w:rsidTr="0098140A">
        <w:tc>
          <w:tcPr>
            <w:tcW w:w="426" w:type="dxa"/>
            <w:tcBorders>
              <w:top w:val="single" w:sz="4" w:space="0" w:color="auto"/>
              <w:left w:val="single" w:sz="4" w:space="0" w:color="auto"/>
              <w:bottom w:val="single" w:sz="4" w:space="0" w:color="auto"/>
              <w:right w:val="single" w:sz="4" w:space="0" w:color="auto"/>
            </w:tcBorders>
          </w:tcPr>
          <w:p w:rsidR="00F24454" w:rsidRPr="00F939DC" w:rsidRDefault="00F24454" w:rsidP="00F2445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24454" w:rsidRPr="002E62C4" w:rsidRDefault="00F24454" w:rsidP="00F24454">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F24454" w:rsidRPr="00991CC1" w:rsidRDefault="000A5F44" w:rsidP="00F24454">
            <w:pPr>
              <w:suppressAutoHyphens/>
              <w:jc w:val="both"/>
              <w:rPr>
                <w:sz w:val="20"/>
              </w:rPr>
            </w:pPr>
            <w:r w:rsidRPr="000A5F44">
              <w:rPr>
                <w:sz w:val="20"/>
              </w:rPr>
              <w:t>5%от начальной (максимальной) цены договора или 9 065 517,25 рублей</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1937F7" w:rsidRDefault="001937F7" w:rsidP="001937F7">
            <w:pPr>
              <w:suppressAutoHyphens/>
              <w:jc w:val="both"/>
              <w:rPr>
                <w:sz w:val="20"/>
              </w:rPr>
            </w:pPr>
            <w:r w:rsidRPr="00BA1649">
              <w:rPr>
                <w:sz w:val="20"/>
              </w:rPr>
              <w:t>Общество с ограниченной ответственностью «ЯТЭК-ЛОГИСТИКА»</w:t>
            </w:r>
            <w:r>
              <w:rPr>
                <w:sz w:val="20"/>
              </w:rPr>
              <w:t xml:space="preserve"> </w:t>
            </w:r>
          </w:p>
          <w:p w:rsidR="001937F7" w:rsidRDefault="001937F7" w:rsidP="001937F7">
            <w:pPr>
              <w:suppressAutoHyphens/>
              <w:jc w:val="both"/>
              <w:rPr>
                <w:sz w:val="20"/>
              </w:rPr>
            </w:pPr>
            <w:r>
              <w:rPr>
                <w:sz w:val="20"/>
              </w:rPr>
              <w:t xml:space="preserve">ИНН </w:t>
            </w:r>
            <w:r w:rsidRPr="001F2112">
              <w:rPr>
                <w:sz w:val="20"/>
              </w:rPr>
              <w:t>1435325920</w:t>
            </w:r>
            <w:r>
              <w:rPr>
                <w:sz w:val="20"/>
              </w:rPr>
              <w:t xml:space="preserve"> КПП </w:t>
            </w:r>
            <w:r w:rsidRPr="001F2112">
              <w:rPr>
                <w:sz w:val="20"/>
              </w:rPr>
              <w:t>143501001</w:t>
            </w:r>
            <w:r>
              <w:rPr>
                <w:sz w:val="20"/>
              </w:rPr>
              <w:t xml:space="preserve"> </w:t>
            </w:r>
          </w:p>
          <w:p w:rsidR="001937F7" w:rsidRPr="001F2112" w:rsidRDefault="001937F7" w:rsidP="001937F7">
            <w:pPr>
              <w:suppressAutoHyphens/>
              <w:jc w:val="both"/>
              <w:rPr>
                <w:sz w:val="20"/>
              </w:rPr>
            </w:pPr>
            <w:r w:rsidRPr="001F2112">
              <w:rPr>
                <w:sz w:val="20"/>
              </w:rPr>
              <w:t>р/сч 40702810500010001332</w:t>
            </w:r>
          </w:p>
          <w:p w:rsidR="001937F7" w:rsidRPr="001F2112" w:rsidRDefault="001937F7" w:rsidP="001937F7">
            <w:pPr>
              <w:suppressAutoHyphens/>
              <w:jc w:val="both"/>
              <w:rPr>
                <w:sz w:val="20"/>
              </w:rPr>
            </w:pPr>
            <w:r w:rsidRPr="001F2112">
              <w:rPr>
                <w:sz w:val="20"/>
              </w:rPr>
              <w:t>к/сч 30101810000000000867</w:t>
            </w:r>
          </w:p>
          <w:p w:rsidR="001937F7" w:rsidRPr="001F2112" w:rsidRDefault="001937F7" w:rsidP="001937F7">
            <w:pPr>
              <w:suppressAutoHyphens/>
              <w:jc w:val="both"/>
              <w:rPr>
                <w:sz w:val="20"/>
              </w:rPr>
            </w:pPr>
            <w:r w:rsidRPr="001F2112">
              <w:rPr>
                <w:sz w:val="20"/>
              </w:rPr>
              <w:t>БИК 040507867</w:t>
            </w:r>
          </w:p>
          <w:p w:rsidR="00F35E2D" w:rsidRPr="00751097" w:rsidRDefault="001937F7" w:rsidP="001937F7">
            <w:pPr>
              <w:pStyle w:val="Tabletext"/>
              <w:rPr>
                <w:bCs/>
                <w:szCs w:val="20"/>
              </w:rPr>
            </w:pPr>
            <w:r w:rsidRPr="001F2112">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D85F94" w:rsidRPr="00A57177" w:rsidTr="0098140A">
        <w:tc>
          <w:tcPr>
            <w:tcW w:w="426" w:type="dxa"/>
            <w:tcBorders>
              <w:top w:val="single" w:sz="4" w:space="0" w:color="auto"/>
              <w:left w:val="single" w:sz="4" w:space="0" w:color="auto"/>
              <w:bottom w:val="single" w:sz="4" w:space="0" w:color="auto"/>
              <w:right w:val="single" w:sz="4" w:space="0" w:color="auto"/>
            </w:tcBorders>
          </w:tcPr>
          <w:p w:rsidR="00D85F94" w:rsidRPr="00F939DC" w:rsidRDefault="00D85F94" w:rsidP="00D85F94">
            <w:pPr>
              <w:pStyle w:val="Tabletext"/>
              <w:numPr>
                <w:ilvl w:val="0"/>
                <w:numId w:val="18"/>
              </w:numPr>
              <w:ind w:left="0" w:firstLine="0"/>
              <w:rPr>
                <w:szCs w:val="20"/>
              </w:rPr>
            </w:pPr>
            <w:bookmarkStart w:id="59" w:name="_GoBack" w:colFirst="2" w:colLast="2"/>
          </w:p>
        </w:tc>
        <w:tc>
          <w:tcPr>
            <w:tcW w:w="2573" w:type="dxa"/>
            <w:tcBorders>
              <w:top w:val="single" w:sz="4" w:space="0" w:color="auto"/>
              <w:left w:val="single" w:sz="4" w:space="0" w:color="auto"/>
              <w:bottom w:val="single" w:sz="4" w:space="0" w:color="auto"/>
              <w:right w:val="single" w:sz="4" w:space="0" w:color="auto"/>
            </w:tcBorders>
          </w:tcPr>
          <w:p w:rsidR="00D85F94" w:rsidRPr="00B021B1" w:rsidRDefault="00D85F94" w:rsidP="00D85F9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D85F94" w:rsidRPr="00991CC1" w:rsidRDefault="00D85F94" w:rsidP="00D85F94">
            <w:pPr>
              <w:pStyle w:val="Tabletext"/>
              <w:rPr>
                <w:i/>
              </w:rPr>
            </w:pPr>
            <w:r w:rsidRPr="00B021B1">
              <w:rPr>
                <w:szCs w:val="20"/>
              </w:rPr>
              <w:t xml:space="preserve">Дата начала подачи </w:t>
            </w:r>
            <w:r w:rsidRPr="00991CC1">
              <w:rPr>
                <w:szCs w:val="20"/>
              </w:rPr>
              <w:t xml:space="preserve">заявок: </w:t>
            </w:r>
            <w:r w:rsidRPr="00991CC1">
              <w:rPr>
                <w:bCs/>
                <w:szCs w:val="20"/>
              </w:rPr>
              <w:t>«28» декабря 2019г.</w:t>
            </w:r>
            <w:r w:rsidRPr="00991CC1">
              <w:rPr>
                <w:i/>
              </w:rPr>
              <w:t>.</w:t>
            </w:r>
          </w:p>
          <w:p w:rsidR="00D85F94" w:rsidRPr="00B021B1" w:rsidRDefault="00D85F94" w:rsidP="00A25B2A">
            <w:pPr>
              <w:pStyle w:val="Tabletext"/>
              <w:rPr>
                <w:szCs w:val="20"/>
              </w:rPr>
            </w:pPr>
            <w:r w:rsidRPr="00991CC1">
              <w:rPr>
                <w:szCs w:val="20"/>
              </w:rPr>
              <w:t>Дата и время окончания подачи заявок: 1</w:t>
            </w:r>
            <w:r>
              <w:rPr>
                <w:szCs w:val="20"/>
              </w:rPr>
              <w:t>6</w:t>
            </w:r>
            <w:r w:rsidRPr="00991CC1">
              <w:rPr>
                <w:szCs w:val="20"/>
              </w:rPr>
              <w:t>.00 (по местному времени)</w:t>
            </w:r>
            <w:r w:rsidRPr="00991CC1">
              <w:rPr>
                <w:i/>
                <w:szCs w:val="20"/>
              </w:rPr>
              <w:t xml:space="preserve"> </w:t>
            </w:r>
            <w:r w:rsidRPr="00991CC1">
              <w:rPr>
                <w:bCs/>
                <w:szCs w:val="20"/>
              </w:rPr>
              <w:t>«</w:t>
            </w:r>
            <w:r>
              <w:rPr>
                <w:bCs/>
                <w:szCs w:val="20"/>
              </w:rPr>
              <w:t>2</w:t>
            </w:r>
            <w:r w:rsidR="00A25B2A">
              <w:rPr>
                <w:bCs/>
                <w:szCs w:val="20"/>
              </w:rPr>
              <w:t>4</w:t>
            </w:r>
            <w:r w:rsidRPr="00991CC1">
              <w:rPr>
                <w:bCs/>
                <w:szCs w:val="20"/>
              </w:rPr>
              <w:t>» января 2020г.</w:t>
            </w:r>
          </w:p>
        </w:tc>
      </w:tr>
      <w:tr w:rsidR="00D85F94" w:rsidRPr="00A57177" w:rsidTr="0098140A">
        <w:tc>
          <w:tcPr>
            <w:tcW w:w="426" w:type="dxa"/>
            <w:tcBorders>
              <w:top w:val="single" w:sz="4" w:space="0" w:color="auto"/>
              <w:left w:val="single" w:sz="4" w:space="0" w:color="auto"/>
              <w:bottom w:val="single" w:sz="4" w:space="0" w:color="auto"/>
              <w:right w:val="single" w:sz="4" w:space="0" w:color="auto"/>
            </w:tcBorders>
          </w:tcPr>
          <w:p w:rsidR="00D85F94" w:rsidRPr="00F939DC" w:rsidRDefault="00D85F94" w:rsidP="00D85F9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D85F94" w:rsidRPr="00B021B1" w:rsidRDefault="00D85F94" w:rsidP="00D85F9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85F94" w:rsidRPr="00B021B1" w:rsidRDefault="00D85F94" w:rsidP="00D85F94">
            <w:pPr>
              <w:pStyle w:val="Tabletext"/>
              <w:rPr>
                <w:szCs w:val="20"/>
              </w:rPr>
            </w:pPr>
            <w:r w:rsidRPr="00B021B1">
              <w:rPr>
                <w:szCs w:val="20"/>
              </w:rPr>
              <w:t xml:space="preserve">Почтовый адрес: </w:t>
            </w:r>
          </w:p>
          <w:p w:rsidR="00D85F94" w:rsidRDefault="00D85F94" w:rsidP="00D85F94">
            <w:pPr>
              <w:pStyle w:val="Tabletext"/>
            </w:pPr>
            <w:r w:rsidRPr="00B021B1">
              <w:t>677015, Республика Саха (Якутия), г. Якутск, ул. Петра Алексеева, 76, каб.</w:t>
            </w:r>
            <w:r w:rsidRPr="00DA7C9E">
              <w:t xml:space="preserve"> </w:t>
            </w:r>
            <w:r w:rsidRPr="00B021B1">
              <w:t>3</w:t>
            </w:r>
            <w:r>
              <w:t>09</w:t>
            </w:r>
          </w:p>
          <w:p w:rsidR="00D85F94" w:rsidRPr="00B021B1" w:rsidRDefault="00D85F94" w:rsidP="00D85F94">
            <w:pPr>
              <w:pStyle w:val="Tabletext"/>
              <w:rPr>
                <w:bCs/>
                <w:szCs w:val="20"/>
              </w:rPr>
            </w:pPr>
            <w:r w:rsidRPr="00B021B1">
              <w:rPr>
                <w:bCs/>
                <w:szCs w:val="20"/>
              </w:rPr>
              <w:t>Электронный адрес:</w:t>
            </w:r>
          </w:p>
          <w:p w:rsidR="00D85F94" w:rsidRPr="00B021B1" w:rsidRDefault="00D85F94" w:rsidP="00D85F94">
            <w:pPr>
              <w:pStyle w:val="Tabletext"/>
            </w:pPr>
            <w:r w:rsidRPr="00B021B1">
              <w:rPr>
                <w:bCs/>
                <w:szCs w:val="20"/>
              </w:rPr>
              <w:t>tender@yatec.ru</w:t>
            </w:r>
          </w:p>
        </w:tc>
      </w:tr>
      <w:tr w:rsidR="00D85F94" w:rsidRPr="00A57177" w:rsidTr="0098140A">
        <w:tc>
          <w:tcPr>
            <w:tcW w:w="426" w:type="dxa"/>
            <w:tcBorders>
              <w:top w:val="single" w:sz="4" w:space="0" w:color="auto"/>
              <w:left w:val="single" w:sz="4" w:space="0" w:color="auto"/>
              <w:bottom w:val="single" w:sz="4" w:space="0" w:color="auto"/>
              <w:right w:val="single" w:sz="4" w:space="0" w:color="auto"/>
            </w:tcBorders>
          </w:tcPr>
          <w:p w:rsidR="00D85F94" w:rsidRPr="00F939DC" w:rsidRDefault="00D85F94" w:rsidP="00D85F9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D85F94" w:rsidRPr="00B021B1" w:rsidRDefault="00D85F94" w:rsidP="00D85F94">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D85F94" w:rsidRPr="00B021B1" w:rsidRDefault="00D85F94" w:rsidP="00A25B2A">
            <w:pPr>
              <w:rPr>
                <w:sz w:val="20"/>
              </w:rPr>
            </w:pPr>
            <w:r w:rsidRPr="00E56124">
              <w:rPr>
                <w:bCs/>
                <w:sz w:val="20"/>
                <w:szCs w:val="20"/>
              </w:rPr>
              <w:t>1</w:t>
            </w:r>
            <w:r>
              <w:rPr>
                <w:bCs/>
                <w:sz w:val="20"/>
                <w:szCs w:val="20"/>
              </w:rPr>
              <w:t>2</w:t>
            </w:r>
            <w:r w:rsidRPr="00E56124">
              <w:rPr>
                <w:bCs/>
                <w:sz w:val="20"/>
                <w:szCs w:val="20"/>
              </w:rPr>
              <w:t>.00 (по местному времени)</w:t>
            </w:r>
            <w:r w:rsidRPr="00991CC1">
              <w:rPr>
                <w:bCs/>
                <w:sz w:val="20"/>
                <w:szCs w:val="20"/>
              </w:rPr>
              <w:t xml:space="preserve"> «</w:t>
            </w:r>
            <w:r>
              <w:rPr>
                <w:bCs/>
                <w:sz w:val="20"/>
                <w:szCs w:val="20"/>
              </w:rPr>
              <w:t>2</w:t>
            </w:r>
            <w:r w:rsidR="00A25B2A">
              <w:rPr>
                <w:bCs/>
                <w:sz w:val="20"/>
                <w:szCs w:val="20"/>
              </w:rPr>
              <w:t>7</w:t>
            </w:r>
            <w:r w:rsidRPr="00991CC1">
              <w:rPr>
                <w:bCs/>
                <w:sz w:val="20"/>
                <w:szCs w:val="20"/>
              </w:rPr>
              <w:t>» января 2020г.</w:t>
            </w:r>
          </w:p>
        </w:tc>
      </w:tr>
      <w:tr w:rsidR="00D85F94" w:rsidRPr="00A57177" w:rsidTr="0098140A">
        <w:tc>
          <w:tcPr>
            <w:tcW w:w="426" w:type="dxa"/>
            <w:tcBorders>
              <w:top w:val="single" w:sz="4" w:space="0" w:color="auto"/>
              <w:left w:val="single" w:sz="4" w:space="0" w:color="auto"/>
              <w:bottom w:val="single" w:sz="4" w:space="0" w:color="auto"/>
              <w:right w:val="single" w:sz="4" w:space="0" w:color="auto"/>
            </w:tcBorders>
          </w:tcPr>
          <w:p w:rsidR="00D85F94" w:rsidRPr="00F939DC" w:rsidRDefault="00D85F94" w:rsidP="00D85F9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D85F94" w:rsidRPr="00B021B1" w:rsidRDefault="00D85F94" w:rsidP="00D85F94">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D85F94" w:rsidRDefault="00D85F94" w:rsidP="00A25B2A">
            <w:r>
              <w:rPr>
                <w:bCs/>
                <w:sz w:val="20"/>
                <w:szCs w:val="20"/>
              </w:rPr>
              <w:t>«</w:t>
            </w:r>
            <w:r w:rsidR="00A25B2A">
              <w:rPr>
                <w:bCs/>
                <w:sz w:val="20"/>
                <w:szCs w:val="20"/>
              </w:rPr>
              <w:t>31</w:t>
            </w:r>
            <w:r w:rsidRPr="00991CC1">
              <w:rPr>
                <w:bCs/>
                <w:sz w:val="20"/>
                <w:szCs w:val="20"/>
              </w:rPr>
              <w:t>» января 2020г.</w:t>
            </w:r>
          </w:p>
        </w:tc>
      </w:tr>
      <w:tr w:rsidR="00D85F94" w:rsidRPr="00A57177" w:rsidTr="0098140A">
        <w:tc>
          <w:tcPr>
            <w:tcW w:w="426" w:type="dxa"/>
            <w:tcBorders>
              <w:top w:val="single" w:sz="4" w:space="0" w:color="auto"/>
              <w:left w:val="single" w:sz="4" w:space="0" w:color="auto"/>
              <w:bottom w:val="single" w:sz="4" w:space="0" w:color="auto"/>
              <w:right w:val="single" w:sz="4" w:space="0" w:color="auto"/>
            </w:tcBorders>
          </w:tcPr>
          <w:p w:rsidR="00D85F94" w:rsidRPr="00F939DC" w:rsidRDefault="00D85F94" w:rsidP="00D85F9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D85F94" w:rsidRPr="00B021B1" w:rsidRDefault="00D85F94" w:rsidP="00D85F94">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D85F94" w:rsidRDefault="00D85F94" w:rsidP="00A25B2A">
            <w:r>
              <w:rPr>
                <w:bCs/>
                <w:sz w:val="20"/>
                <w:szCs w:val="20"/>
              </w:rPr>
              <w:t>«0</w:t>
            </w:r>
            <w:r w:rsidR="00A25B2A">
              <w:rPr>
                <w:bCs/>
                <w:sz w:val="20"/>
                <w:szCs w:val="20"/>
              </w:rPr>
              <w:t>7</w:t>
            </w:r>
            <w:r w:rsidRPr="00991CC1">
              <w:rPr>
                <w:bCs/>
                <w:sz w:val="20"/>
                <w:szCs w:val="20"/>
              </w:rPr>
              <w:t xml:space="preserve">» </w:t>
            </w:r>
            <w:r>
              <w:rPr>
                <w:bCs/>
                <w:sz w:val="20"/>
                <w:szCs w:val="20"/>
              </w:rPr>
              <w:t>феврал</w:t>
            </w:r>
            <w:r w:rsidRPr="00991CC1">
              <w:rPr>
                <w:bCs/>
                <w:sz w:val="20"/>
                <w:szCs w:val="20"/>
              </w:rPr>
              <w:t>я 2020г.</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60" w:name="_Ref249852451"/>
            <w:bookmarkEnd w:id="59"/>
          </w:p>
        </w:tc>
        <w:bookmarkEnd w:id="60"/>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F24454">
            <w:pPr>
              <w:pStyle w:val="Tabletext"/>
              <w:rPr>
                <w:szCs w:val="20"/>
              </w:rPr>
            </w:pPr>
            <w:r w:rsidRPr="004F16E5">
              <w:t xml:space="preserve">Дополнительные требования: </w:t>
            </w:r>
            <w:r w:rsidRPr="00F24454">
              <w:t xml:space="preserve">отсутствуют </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61" w:name="_Ref249852926"/>
          </w:p>
        </w:tc>
        <w:bookmarkEnd w:id="61"/>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F24454">
            <w:pPr>
              <w:numPr>
                <w:ilvl w:val="0"/>
                <w:numId w:val="19"/>
              </w:numPr>
              <w:tabs>
                <w:tab w:val="left" w:pos="154"/>
                <w:tab w:val="left" w:pos="295"/>
              </w:tabs>
              <w:ind w:left="12" w:firstLine="0"/>
              <w:jc w:val="both"/>
              <w:rPr>
                <w:sz w:val="20"/>
              </w:rPr>
            </w:pPr>
            <w:r w:rsidRPr="00966CBF">
              <w:rPr>
                <w:sz w:val="20"/>
              </w:rPr>
              <w:t xml:space="preserve">Дополнительные документы: </w:t>
            </w:r>
            <w:r w:rsidR="00F24454" w:rsidRPr="00F24454">
              <w:rPr>
                <w:sz w:val="20"/>
              </w:rPr>
              <w:t>отсутствуют</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62" w:name="_Ref249854938"/>
          </w:p>
        </w:tc>
        <w:bookmarkEnd w:id="6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B706E8" w:rsidP="00FF5FF9">
            <w:pPr>
              <w:pStyle w:val="Tabletext"/>
              <w:rPr>
                <w:b/>
                <w:i/>
                <w:szCs w:val="20"/>
              </w:rPr>
            </w:pPr>
            <w:r w:rsidRPr="00FF5FF9">
              <w:rPr>
                <w:szCs w:val="20"/>
              </w:rPr>
              <w:t>Не установлен</w:t>
            </w:r>
            <w:r w:rsidR="00FF5FF9">
              <w:rPr>
                <w:szCs w:val="20"/>
              </w:rPr>
              <w:t>о</w:t>
            </w: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3" w:name="_Ref252180454"/>
      <w:bookmarkStart w:id="64" w:name="_Toc308599627"/>
      <w:bookmarkStart w:id="65" w:name="_Ref57322589"/>
      <w:bookmarkStart w:id="66" w:name="_Ref57322796"/>
      <w:bookmarkStart w:id="67" w:name="_Ref57322799"/>
      <w:bookmarkStart w:id="68" w:name="_Toc69553929"/>
      <w:bookmarkStart w:id="69" w:name="_Toc97003963"/>
      <w:bookmarkStart w:id="70" w:name="_Ref55336310"/>
      <w:bookmarkStart w:id="71" w:name="_Toc57314672"/>
      <w:bookmarkStart w:id="72" w:name="_Toc69728986"/>
      <w:bookmarkStart w:id="73" w:name="_Ref55335818"/>
      <w:bookmarkStart w:id="74" w:name="_Ref55336334"/>
      <w:bookmarkStart w:id="75" w:name="_Toc57314673"/>
      <w:bookmarkStart w:id="7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77" w:name="_Toc119343910"/>
      <w:bookmarkEnd w:id="63"/>
      <w:bookmarkEnd w:id="64"/>
      <w:r w:rsidRPr="009B490B">
        <w:rPr>
          <w:b/>
          <w:sz w:val="20"/>
          <w:szCs w:val="22"/>
        </w:rPr>
        <w:t>ОПИСЬ ДОКУМЕНТОВ</w:t>
      </w:r>
      <w:bookmarkEnd w:id="7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65"/>
      <w:bookmarkEnd w:id="66"/>
      <w:bookmarkEnd w:id="67"/>
      <w:bookmarkEnd w:id="68"/>
      <w:bookmarkEnd w:id="69"/>
      <w:bookmarkEnd w:id="70"/>
      <w:bookmarkEnd w:id="71"/>
      <w:bookmarkEnd w:id="72"/>
      <w:r w:rsidR="00C9460B" w:rsidRPr="009B490B">
        <w:rPr>
          <w:b/>
          <w:i/>
          <w:sz w:val="20"/>
          <w:szCs w:val="20"/>
        </w:rPr>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w:t>
      </w:r>
      <w:r w:rsidR="001937F7" w:rsidRPr="001937F7">
        <w:rPr>
          <w:b/>
          <w:color w:val="000000"/>
          <w:sz w:val="20"/>
        </w:rPr>
        <w:t>ООО «ЯТЭК-ЛОГИСТИКА»</w:t>
      </w:r>
    </w:p>
    <w:p w:rsidR="00687641" w:rsidRPr="00696FDE" w:rsidRDefault="001937F7" w:rsidP="00175928">
      <w:pPr>
        <w:jc w:val="right"/>
        <w:rPr>
          <w:b/>
          <w:color w:val="000000"/>
          <w:sz w:val="20"/>
        </w:rPr>
      </w:pPr>
      <w:r>
        <w:rPr>
          <w:b/>
          <w:color w:val="000000"/>
          <w:sz w:val="20"/>
        </w:rPr>
        <w:t>М</w:t>
      </w:r>
      <w:r w:rsidR="00572FB4" w:rsidRPr="006902EC">
        <w:rPr>
          <w:b/>
          <w:color w:val="000000"/>
          <w:sz w:val="20"/>
        </w:rPr>
        <w:t>.</w:t>
      </w:r>
      <w:r>
        <w:rPr>
          <w:b/>
          <w:color w:val="000000"/>
          <w:sz w:val="20"/>
        </w:rPr>
        <w:t>А</w:t>
      </w:r>
      <w:r w:rsidR="00572FB4" w:rsidRPr="006902EC">
        <w:rPr>
          <w:b/>
          <w:color w:val="000000"/>
          <w:sz w:val="20"/>
        </w:rPr>
        <w:t xml:space="preserve">. </w:t>
      </w:r>
      <w:r w:rsidRPr="001937F7">
        <w:rPr>
          <w:b/>
          <w:color w:val="000000"/>
          <w:sz w:val="20"/>
        </w:rPr>
        <w:t>Истомин</w:t>
      </w:r>
      <w:r>
        <w:rPr>
          <w:b/>
          <w:color w:val="000000"/>
          <w:sz w:val="20"/>
        </w:rPr>
        <w:t>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1937F7">
        <w:rPr>
          <w:b/>
          <w:bCs/>
          <w:color w:val="000000"/>
          <w:sz w:val="20"/>
        </w:rPr>
        <w:t>Максим Аркадьевич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78" w:name="_Ref57323917"/>
      <w:bookmarkStart w:id="79" w:name="_Ref57323983"/>
      <w:bookmarkStart w:id="80" w:name="_Ref57324030"/>
      <w:bookmarkStart w:id="81" w:name="_Toc69553930"/>
      <w:bookmarkStart w:id="8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73"/>
      <w:bookmarkEnd w:id="74"/>
      <w:bookmarkEnd w:id="75"/>
      <w:bookmarkEnd w:id="76"/>
      <w:bookmarkEnd w:id="78"/>
      <w:bookmarkEnd w:id="79"/>
      <w:bookmarkEnd w:id="80"/>
      <w:bookmarkEnd w:id="81"/>
      <w:bookmarkEnd w:id="82"/>
      <w:r w:rsidR="006E5C0C" w:rsidRPr="00D8246B">
        <w:rPr>
          <w:b/>
          <w:i/>
          <w:sz w:val="20"/>
          <w:szCs w:val="20"/>
        </w:rPr>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83" w:name="_Toc325376239"/>
      <w:bookmarkStart w:id="84"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3"/>
      <w:bookmarkEnd w:id="8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1937F7"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p>
    <w:p w:rsidR="00F251A9" w:rsidRPr="00D02739" w:rsidRDefault="001937F7" w:rsidP="00175928">
      <w:pPr>
        <w:widowControl w:val="0"/>
        <w:autoSpaceDE w:val="0"/>
        <w:autoSpaceDN w:val="0"/>
        <w:adjustRightInd w:val="0"/>
        <w:jc w:val="right"/>
        <w:rPr>
          <w:sz w:val="20"/>
          <w:szCs w:val="24"/>
        </w:rPr>
      </w:pPr>
      <w:r w:rsidRPr="001937F7">
        <w:rPr>
          <w:sz w:val="20"/>
          <w:szCs w:val="24"/>
        </w:rPr>
        <w:t>ООО «ЯТЭК-ЛОГИСТИКА»</w:t>
      </w:r>
    </w:p>
    <w:p w:rsidR="001937F7" w:rsidRDefault="001937F7" w:rsidP="00175928">
      <w:pPr>
        <w:widowControl w:val="0"/>
        <w:autoSpaceDE w:val="0"/>
        <w:autoSpaceDN w:val="0"/>
        <w:adjustRightInd w:val="0"/>
        <w:jc w:val="right"/>
        <w:rPr>
          <w:sz w:val="20"/>
          <w:szCs w:val="24"/>
        </w:rPr>
      </w:pPr>
      <w:r>
        <w:rPr>
          <w:sz w:val="20"/>
          <w:szCs w:val="24"/>
        </w:rPr>
        <w:t xml:space="preserve">М.А. </w:t>
      </w:r>
      <w:r w:rsidRPr="001937F7">
        <w:rPr>
          <w:sz w:val="20"/>
          <w:szCs w:val="24"/>
        </w:rPr>
        <w:t>Истомин</w:t>
      </w:r>
      <w:r>
        <w:rPr>
          <w:sz w:val="20"/>
          <w:szCs w:val="24"/>
        </w:rPr>
        <w:t>у</w:t>
      </w:r>
      <w:r w:rsidRPr="001937F7">
        <w:rPr>
          <w:sz w:val="20"/>
          <w:szCs w:val="24"/>
        </w:rPr>
        <w:t xml:space="preserve"> </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1937F7" w:rsidRPr="001937F7">
        <w:rPr>
          <w:sz w:val="20"/>
          <w:szCs w:val="24"/>
        </w:rPr>
        <w:t>ООО «ЯТЭК-ЛОГИСТИКА»</w:t>
      </w:r>
      <w:r w:rsidRPr="00AA53CF">
        <w:rPr>
          <w:sz w:val="20"/>
          <w:szCs w:val="24"/>
        </w:rPr>
        <w:t>,</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1937F7" w:rsidRPr="001937F7">
        <w:rPr>
          <w:sz w:val="20"/>
          <w:szCs w:val="24"/>
        </w:rPr>
        <w:t>ООО «ЯТЭК-ЛОГИСТИКА»</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1937F7" w:rsidRDefault="001937F7" w:rsidP="001937F7">
      <w:pPr>
        <w:widowControl w:val="0"/>
        <w:autoSpaceDE w:val="0"/>
        <w:autoSpaceDN w:val="0"/>
        <w:adjustRightInd w:val="0"/>
        <w:jc w:val="right"/>
        <w:rPr>
          <w:sz w:val="20"/>
          <w:szCs w:val="24"/>
        </w:rPr>
      </w:pPr>
      <w:r w:rsidRPr="00D02739">
        <w:rPr>
          <w:sz w:val="20"/>
          <w:szCs w:val="24"/>
        </w:rPr>
        <w:t xml:space="preserve">Генеральному директору </w:t>
      </w:r>
    </w:p>
    <w:p w:rsidR="001937F7" w:rsidRPr="00D02739" w:rsidRDefault="001937F7" w:rsidP="001937F7">
      <w:pPr>
        <w:widowControl w:val="0"/>
        <w:autoSpaceDE w:val="0"/>
        <w:autoSpaceDN w:val="0"/>
        <w:adjustRightInd w:val="0"/>
        <w:jc w:val="right"/>
        <w:rPr>
          <w:sz w:val="20"/>
          <w:szCs w:val="24"/>
        </w:rPr>
      </w:pPr>
      <w:r w:rsidRPr="001937F7">
        <w:rPr>
          <w:sz w:val="20"/>
          <w:szCs w:val="24"/>
        </w:rPr>
        <w:t>ООО «ЯТЭК-ЛОГИСТИКА»</w:t>
      </w:r>
    </w:p>
    <w:p w:rsidR="001937F7" w:rsidRDefault="001937F7" w:rsidP="001937F7">
      <w:pPr>
        <w:widowControl w:val="0"/>
        <w:autoSpaceDE w:val="0"/>
        <w:autoSpaceDN w:val="0"/>
        <w:adjustRightInd w:val="0"/>
        <w:jc w:val="right"/>
        <w:rPr>
          <w:sz w:val="20"/>
          <w:szCs w:val="24"/>
        </w:rPr>
      </w:pPr>
      <w:r>
        <w:rPr>
          <w:sz w:val="20"/>
          <w:szCs w:val="24"/>
        </w:rPr>
        <w:t xml:space="preserve">М.А. </w:t>
      </w:r>
      <w:r w:rsidRPr="001937F7">
        <w:rPr>
          <w:sz w:val="20"/>
          <w:szCs w:val="24"/>
        </w:rPr>
        <w:t>Истомин</w:t>
      </w:r>
      <w:r>
        <w:rPr>
          <w:sz w:val="20"/>
          <w:szCs w:val="24"/>
        </w:rPr>
        <w:t>у</w:t>
      </w:r>
      <w:r w:rsidRPr="001937F7">
        <w:rPr>
          <w:sz w:val="20"/>
          <w:szCs w:val="24"/>
        </w:rPr>
        <w:t xml:space="preserve"> </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7AC" w:rsidRDefault="00F077AC">
      <w:pPr>
        <w:spacing w:line="360" w:lineRule="auto"/>
        <w:ind w:firstLine="567"/>
        <w:jc w:val="both"/>
      </w:pPr>
      <w:r>
        <w:separator/>
      </w:r>
    </w:p>
  </w:endnote>
  <w:endnote w:type="continuationSeparator" w:id="0">
    <w:p w:rsidR="00F077AC" w:rsidRDefault="00F077AC">
      <w:pPr>
        <w:spacing w:line="360" w:lineRule="auto"/>
        <w:ind w:firstLine="567"/>
        <w:jc w:val="both"/>
      </w:pPr>
      <w:r>
        <w:continuationSeparator/>
      </w:r>
    </w:p>
  </w:endnote>
  <w:endnote w:id="1">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p w:rsidR="00CC7CC1" w:rsidRDefault="00CC7CC1" w:rsidP="00136B4D">
      <w:pPr>
        <w:pStyle w:val="afff3"/>
        <w:jc w:val="both"/>
      </w:pPr>
    </w:p>
  </w:endnote>
  <w:endnote w:id="2">
    <w:p w:rsidR="00CC7CC1" w:rsidRDefault="00CC7CC1" w:rsidP="00136B4D">
      <w:pPr>
        <w:pStyle w:val="afff3"/>
        <w:jc w:val="both"/>
      </w:pPr>
    </w:p>
  </w:endnote>
  <w:endnote w:id="3">
    <w:p w:rsidR="00CC7CC1" w:rsidRDefault="00CC7CC1" w:rsidP="00136B4D">
      <w:pPr>
        <w:pStyle w:val="afff3"/>
      </w:pPr>
    </w:p>
    <w:p w:rsidR="00CC7CC1" w:rsidRDefault="00CC7CC1" w:rsidP="00136B4D">
      <w:pPr>
        <w:pStyle w:val="afff3"/>
      </w:pPr>
    </w:p>
    <w:p w:rsidR="00CC7CC1" w:rsidRDefault="00CC7CC1" w:rsidP="00136B4D">
      <w:pPr>
        <w:pStyle w:val="afff3"/>
      </w:pPr>
    </w:p>
    <w:p w:rsidR="00CC7CC1" w:rsidRDefault="00CC7CC1" w:rsidP="00136B4D">
      <w:pPr>
        <w:pStyle w:val="afff3"/>
      </w:pPr>
    </w:p>
    <w:p w:rsidR="00CC7CC1" w:rsidRDefault="00CC7CC1" w:rsidP="00136B4D">
      <w:pPr>
        <w:pStyle w:val="afff3"/>
      </w:pPr>
    </w:p>
    <w:p w:rsidR="00CC7CC1" w:rsidRDefault="00CC7CC1" w:rsidP="00136B4D">
      <w:pPr>
        <w:pStyle w:val="afff3"/>
      </w:pPr>
    </w:p>
    <w:p w:rsidR="00CC7CC1" w:rsidRDefault="00CC7CC1" w:rsidP="00136B4D">
      <w:pPr>
        <w:pStyle w:val="afff3"/>
      </w:pPr>
    </w:p>
    <w:p w:rsidR="00CC7CC1" w:rsidRDefault="00CC7CC1" w:rsidP="00136B4D">
      <w:pPr>
        <w:pStyle w:val="afff3"/>
      </w:pPr>
    </w:p>
    <w:p w:rsidR="00CC7CC1" w:rsidRDefault="00CC7CC1" w:rsidP="00136B4D">
      <w:pPr>
        <w:pStyle w:val="afff3"/>
      </w:pPr>
    </w:p>
    <w:p w:rsidR="00CC7CC1" w:rsidRDefault="00CC7CC1" w:rsidP="00136B4D">
      <w:pPr>
        <w:pStyle w:val="afff3"/>
      </w:pPr>
    </w:p>
    <w:p w:rsidR="00CC7CC1" w:rsidRDefault="00CC7CC1" w:rsidP="00136B4D">
      <w:pPr>
        <w:pStyle w:val="afff3"/>
      </w:pPr>
    </w:p>
    <w:p w:rsidR="00CC7CC1" w:rsidRPr="009165FF" w:rsidRDefault="00CC7CC1" w:rsidP="009165FF">
      <w:pPr>
        <w:jc w:val="center"/>
        <w:rPr>
          <w:sz w:val="22"/>
          <w:highlight w:val="cyan"/>
        </w:rPr>
      </w:pPr>
      <w:r w:rsidRPr="009165FF">
        <w:rPr>
          <w:b/>
          <w:bCs/>
          <w:sz w:val="22"/>
          <w:szCs w:val="24"/>
        </w:rPr>
        <w:t>IV. КРИТЕРИИ И ПОРЯДОК ОЦЕНКИ И СОПОСТАВЛЕНИЯ ЗАЯВОК</w:t>
      </w:r>
    </w:p>
    <w:p w:rsidR="00CC7CC1" w:rsidRDefault="00CC7CC1" w:rsidP="00136B4D">
      <w:pPr>
        <w:rPr>
          <w:highlight w:val="cyan"/>
        </w:rPr>
      </w:pPr>
    </w:p>
    <w:p w:rsidR="00CC7CC1" w:rsidRPr="0015157A" w:rsidRDefault="00CC7CC1" w:rsidP="0016525B">
      <w:pPr>
        <w:ind w:firstLine="567"/>
        <w:rPr>
          <w:sz w:val="20"/>
          <w:szCs w:val="20"/>
        </w:rPr>
      </w:pPr>
      <w:r w:rsidRPr="0015157A">
        <w:rPr>
          <w:sz w:val="20"/>
          <w:szCs w:val="20"/>
        </w:rPr>
        <w:t>Критериями оценки заяво</w:t>
      </w:r>
      <w:r>
        <w:rPr>
          <w:sz w:val="20"/>
          <w:szCs w:val="20"/>
        </w:rPr>
        <w:t xml:space="preserve">к на участие в закупке </w:t>
      </w:r>
      <w:r w:rsidRPr="00F24454">
        <w:rPr>
          <w:sz w:val="20"/>
          <w:szCs w:val="20"/>
        </w:rPr>
        <w:t>являются:</w:t>
      </w:r>
    </w:p>
    <w:p w:rsidR="00CC7CC1" w:rsidRDefault="00CC7CC1" w:rsidP="0016525B">
      <w:pPr>
        <w:ind w:firstLine="567"/>
        <w:rPr>
          <w:sz w:val="20"/>
          <w:szCs w:val="20"/>
        </w:rPr>
      </w:pPr>
      <w:r w:rsidRPr="0015157A">
        <w:rPr>
          <w:sz w:val="20"/>
          <w:szCs w:val="20"/>
        </w:rPr>
        <w:t xml:space="preserve">- цена договора; </w:t>
      </w:r>
    </w:p>
    <w:p w:rsidR="00CC7CC1" w:rsidRPr="0015157A" w:rsidRDefault="00CC7CC1" w:rsidP="0016525B">
      <w:pPr>
        <w:ind w:firstLine="567"/>
        <w:rPr>
          <w:sz w:val="20"/>
          <w:szCs w:val="20"/>
        </w:rPr>
      </w:pPr>
      <w:r w:rsidRPr="0015157A">
        <w:rPr>
          <w:sz w:val="20"/>
          <w:szCs w:val="20"/>
        </w:rPr>
        <w:t>- объем авансирования</w:t>
      </w:r>
      <w:r>
        <w:rPr>
          <w:sz w:val="20"/>
          <w:szCs w:val="20"/>
        </w:rPr>
        <w:t>.</w:t>
      </w:r>
    </w:p>
    <w:p w:rsidR="00CC7CC1" w:rsidRPr="00CB20D0" w:rsidRDefault="00CC7CC1" w:rsidP="0016525B">
      <w:pPr>
        <w:ind w:firstLine="567"/>
        <w:rPr>
          <w:sz w:val="20"/>
          <w:szCs w:val="20"/>
        </w:rPr>
      </w:pPr>
    </w:p>
    <w:p w:rsidR="00CC7CC1" w:rsidRPr="0015157A" w:rsidRDefault="00CC7CC1" w:rsidP="0016525B">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CC7CC1" w:rsidRPr="0015157A" w:rsidRDefault="00CC7CC1" w:rsidP="0016525B">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CC7CC1" w:rsidRPr="0015157A" w:rsidRDefault="00CC7CC1" w:rsidP="0016525B">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CC7CC1" w:rsidRDefault="00CC7CC1" w:rsidP="0016525B">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CC7CC1" w:rsidRPr="0015157A" w:rsidRDefault="00CC7CC1" w:rsidP="0016525B">
      <w:pPr>
        <w:autoSpaceDE w:val="0"/>
        <w:autoSpaceDN w:val="0"/>
        <w:adjustRightInd w:val="0"/>
        <w:ind w:firstLine="567"/>
        <w:jc w:val="both"/>
        <w:rPr>
          <w:color w:val="000000"/>
          <w:sz w:val="20"/>
          <w:szCs w:val="20"/>
        </w:rPr>
      </w:pPr>
    </w:p>
    <w:p w:rsidR="00CC7CC1" w:rsidRPr="0015157A" w:rsidRDefault="00CC7CC1" w:rsidP="0016525B">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CC7CC1" w:rsidRPr="001E30EF" w:rsidTr="00CC7CC1">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7CC1" w:rsidRPr="001E30EF" w:rsidRDefault="00CC7CC1" w:rsidP="0016525B">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CC7CC1" w:rsidRPr="001E30EF" w:rsidRDefault="00CC7CC1" w:rsidP="0016525B">
            <w:pPr>
              <w:autoSpaceDE w:val="0"/>
              <w:autoSpaceDN w:val="0"/>
              <w:jc w:val="center"/>
              <w:rPr>
                <w:b/>
                <w:bCs/>
                <w:sz w:val="20"/>
                <w:szCs w:val="20"/>
              </w:rPr>
            </w:pPr>
            <w:r w:rsidRPr="001E30EF">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C7CC1" w:rsidRPr="001E30EF" w:rsidRDefault="00CC7CC1" w:rsidP="0016525B">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C7CC1" w:rsidRPr="001E30EF" w:rsidRDefault="00CC7CC1" w:rsidP="0016525B">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CC7CC1" w:rsidRPr="001E30EF" w:rsidTr="00CC7CC1">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7CC1" w:rsidRPr="001E30EF" w:rsidRDefault="00CC7CC1" w:rsidP="0016525B">
            <w:pPr>
              <w:autoSpaceDE w:val="0"/>
              <w:autoSpaceDN w:val="0"/>
              <w:jc w:val="center"/>
              <w:rPr>
                <w:sz w:val="20"/>
                <w:szCs w:val="20"/>
              </w:rPr>
            </w:pPr>
            <w:r w:rsidRPr="001E30EF">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CC7CC1" w:rsidRPr="0031014A" w:rsidRDefault="00CC7CC1" w:rsidP="0016525B">
            <w:pPr>
              <w:autoSpaceDN w:val="0"/>
              <w:rPr>
                <w:rFonts w:eastAsia="Calibri"/>
                <w:sz w:val="20"/>
                <w:szCs w:val="20"/>
                <w:highlight w:val="yellow"/>
              </w:rPr>
            </w:pPr>
            <w:r w:rsidRPr="00F25CBD">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CC7CC1" w:rsidRPr="00C35CC1" w:rsidRDefault="00CC7CC1" w:rsidP="0016525B">
            <w:pPr>
              <w:autoSpaceDN w:val="0"/>
              <w:jc w:val="center"/>
              <w:rPr>
                <w:rFonts w:eastAsia="Calibri"/>
                <w:sz w:val="20"/>
                <w:szCs w:val="20"/>
              </w:rPr>
            </w:pPr>
            <w:r w:rsidRPr="00C35CC1">
              <w:rPr>
                <w:rFonts w:eastAsia="Calibri"/>
                <w:sz w:val="20"/>
                <w:szCs w:val="20"/>
              </w:rPr>
              <w:t>70% (0,70)</w:t>
            </w:r>
          </w:p>
        </w:tc>
      </w:tr>
      <w:tr w:rsidR="00CC7CC1" w:rsidRPr="001E30EF" w:rsidTr="00CC7CC1">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C7CC1" w:rsidRPr="001E30EF" w:rsidRDefault="00CC7CC1" w:rsidP="0016525B">
            <w:pPr>
              <w:autoSpaceDE w:val="0"/>
              <w:autoSpaceDN w:val="0"/>
              <w:jc w:val="center"/>
              <w:rPr>
                <w:sz w:val="20"/>
                <w:szCs w:val="20"/>
              </w:rPr>
            </w:pPr>
            <w:r>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CC7CC1" w:rsidRPr="0031014A" w:rsidRDefault="00F25CBD" w:rsidP="0016525B">
            <w:pPr>
              <w:autoSpaceDN w:val="0"/>
              <w:rPr>
                <w:rFonts w:eastAsia="Calibri"/>
                <w:sz w:val="20"/>
                <w:szCs w:val="20"/>
                <w:highlight w:val="yellow"/>
              </w:rPr>
            </w:pPr>
            <w:r w:rsidRPr="00F25CBD">
              <w:rPr>
                <w:rFonts w:eastAsia="Calibri"/>
                <w:sz w:val="20"/>
                <w:szCs w:val="20"/>
              </w:rPr>
              <w:t>Объем авансирования</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CC7CC1" w:rsidRPr="00C35CC1" w:rsidRDefault="00CC7CC1" w:rsidP="0016525B">
            <w:pPr>
              <w:autoSpaceDN w:val="0"/>
              <w:jc w:val="center"/>
              <w:rPr>
                <w:rFonts w:eastAsia="Calibri"/>
                <w:sz w:val="20"/>
                <w:szCs w:val="20"/>
              </w:rPr>
            </w:pPr>
            <w:r w:rsidRPr="00C35CC1">
              <w:rPr>
                <w:rFonts w:eastAsia="Calibri"/>
                <w:sz w:val="20"/>
                <w:szCs w:val="20"/>
              </w:rPr>
              <w:t>30% (0,30)</w:t>
            </w:r>
          </w:p>
        </w:tc>
      </w:tr>
      <w:tr w:rsidR="00CC7CC1" w:rsidRPr="001E30EF" w:rsidTr="00CC7CC1">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7CC1" w:rsidRPr="001E30EF" w:rsidRDefault="00CC7CC1" w:rsidP="0016525B">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7CC1" w:rsidRPr="00C35CC1" w:rsidRDefault="00CC7CC1" w:rsidP="0016525B">
            <w:pPr>
              <w:autoSpaceDN w:val="0"/>
              <w:jc w:val="center"/>
              <w:rPr>
                <w:rFonts w:eastAsia="Calibri"/>
                <w:sz w:val="20"/>
                <w:szCs w:val="20"/>
              </w:rPr>
            </w:pPr>
            <w:r w:rsidRPr="00C35CC1">
              <w:rPr>
                <w:rFonts w:eastAsia="Calibri"/>
                <w:sz w:val="20"/>
                <w:szCs w:val="20"/>
              </w:rPr>
              <w:t>100% (1)</w:t>
            </w:r>
          </w:p>
        </w:tc>
      </w:tr>
    </w:tbl>
    <w:p w:rsidR="00CC7CC1" w:rsidRPr="0031014A" w:rsidRDefault="00CC7CC1" w:rsidP="0016525B">
      <w:pPr>
        <w:rPr>
          <w:sz w:val="20"/>
          <w:szCs w:val="20"/>
          <w:highlight w:val="cyan"/>
        </w:rPr>
      </w:pPr>
    </w:p>
    <w:p w:rsidR="00CC7CC1" w:rsidRPr="003901CF" w:rsidRDefault="00CC7CC1" w:rsidP="0016525B">
      <w:pPr>
        <w:pStyle w:val="afff"/>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CC7CC1" w:rsidRPr="0015157A" w:rsidRDefault="00CC7CC1" w:rsidP="0016525B">
      <w:pPr>
        <w:pStyle w:val="afff"/>
        <w:autoSpaceDN w:val="0"/>
        <w:ind w:left="0" w:firstLine="567"/>
        <w:jc w:val="both"/>
        <w:rPr>
          <w:rFonts w:eastAsia="Calibri"/>
          <w:sz w:val="20"/>
          <w:szCs w:val="22"/>
          <w:lang w:eastAsia="en-US"/>
        </w:rPr>
      </w:pPr>
    </w:p>
    <w:p w:rsidR="00CC7CC1" w:rsidRPr="00BA1B15" w:rsidRDefault="00A25B2A" w:rsidP="0016525B">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CC7CC1" w:rsidRPr="00BA1B15" w:rsidRDefault="00CC7CC1" w:rsidP="0016525B">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CC7CC1" w:rsidRDefault="00CC7CC1" w:rsidP="0016525B">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CC7CC1" w:rsidRPr="00BA1B15" w:rsidRDefault="00CC7CC1" w:rsidP="0016525B">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CC7CC1" w:rsidRPr="00BA1B15" w:rsidRDefault="00CC7CC1" w:rsidP="0016525B">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CC7CC1" w:rsidRPr="00BA1B15" w:rsidRDefault="00CC7CC1" w:rsidP="0016525B">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CC7CC1" w:rsidRPr="00BA1B15" w:rsidRDefault="00CC7CC1" w:rsidP="0016525B">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CC7CC1" w:rsidRPr="00BA1B15" w:rsidRDefault="00CC7CC1" w:rsidP="0016525B">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CC7CC1" w:rsidRPr="00BA1B15" w:rsidRDefault="00CC7CC1" w:rsidP="0016525B">
      <w:pPr>
        <w:keepNext/>
        <w:autoSpaceDN w:val="0"/>
        <w:ind w:firstLine="567"/>
        <w:jc w:val="both"/>
        <w:rPr>
          <w:rFonts w:eastAsia="Calibri"/>
          <w:sz w:val="20"/>
          <w:szCs w:val="20"/>
          <w:lang w:eastAsia="en-US"/>
        </w:rPr>
      </w:pPr>
    </w:p>
    <w:p w:rsidR="00CC7CC1" w:rsidRPr="00D178BF" w:rsidRDefault="009E4F25" w:rsidP="00F25CBD">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Объем авансирования</w:t>
      </w:r>
      <w:r w:rsidRPr="0015157A">
        <w:rPr>
          <w:rFonts w:eastAsia="Calibri"/>
          <w:b/>
          <w:sz w:val="20"/>
          <w:szCs w:val="20"/>
          <w:lang w:eastAsia="en-US"/>
        </w:rPr>
        <w:t>»</w:t>
      </w:r>
      <w:r w:rsidRPr="005E767D">
        <w:rPr>
          <w:rFonts w:eastAsia="Calibri"/>
          <w:sz w:val="20"/>
          <w:szCs w:val="20"/>
          <w:lang w:eastAsia="en-US"/>
        </w:rPr>
        <w:t xml:space="preserve">, </w:t>
      </w:r>
      <w:r w:rsidR="00CC7CC1" w:rsidRPr="00BA1B15">
        <w:rPr>
          <w:rFonts w:eastAsia="Calibri"/>
          <w:sz w:val="20"/>
          <w:szCs w:val="20"/>
          <w:lang w:eastAsia="en-US"/>
        </w:rPr>
        <w:t xml:space="preserve">определяется по </w:t>
      </w:r>
      <w:r w:rsidR="00CC7CC1">
        <w:rPr>
          <w:rFonts w:eastAsia="Calibri"/>
          <w:sz w:val="20"/>
          <w:szCs w:val="20"/>
          <w:lang w:eastAsia="en-US"/>
        </w:rPr>
        <w:t>шкале</w:t>
      </w:r>
      <w:r w:rsidR="00CC7CC1" w:rsidRPr="00BA1B15">
        <w:rPr>
          <w:rFonts w:eastAsia="Calibri"/>
          <w:sz w:val="20"/>
          <w:szCs w:val="20"/>
          <w:lang w:eastAsia="en-US"/>
        </w:rPr>
        <w:t>:</w:t>
      </w:r>
    </w:p>
    <w:p w:rsidR="009E4F25" w:rsidRPr="009E4F25" w:rsidRDefault="009E4F25" w:rsidP="00F25CBD">
      <w:pPr>
        <w:tabs>
          <w:tab w:val="left" w:pos="851"/>
        </w:tabs>
        <w:autoSpaceDN w:val="0"/>
        <w:ind w:firstLine="567"/>
        <w:jc w:val="both"/>
        <w:rPr>
          <w:rFonts w:eastAsia="Calibri"/>
          <w:sz w:val="20"/>
          <w:szCs w:val="20"/>
          <w:lang w:eastAsia="en-US"/>
        </w:rPr>
      </w:pPr>
      <w:r w:rsidRPr="009E4F25">
        <w:rPr>
          <w:rFonts w:eastAsia="Calibri"/>
          <w:sz w:val="20"/>
          <w:szCs w:val="22"/>
          <w:lang w:eastAsia="en-US"/>
        </w:rPr>
        <w:t>- предоплата</w:t>
      </w:r>
      <w:r w:rsidRPr="009E4F25">
        <w:rPr>
          <w:rFonts w:eastAsia="Calibri"/>
          <w:sz w:val="20"/>
          <w:szCs w:val="20"/>
          <w:lang w:eastAsia="en-US"/>
        </w:rPr>
        <w:t>: 0 баллов;</w:t>
      </w:r>
    </w:p>
    <w:p w:rsidR="009E4F25" w:rsidRPr="009E4F25" w:rsidRDefault="009E4F25" w:rsidP="00F25CBD">
      <w:pPr>
        <w:tabs>
          <w:tab w:val="left" w:pos="851"/>
        </w:tabs>
        <w:autoSpaceDN w:val="0"/>
        <w:ind w:firstLine="567"/>
        <w:jc w:val="both"/>
        <w:rPr>
          <w:rFonts w:eastAsia="Calibri"/>
          <w:sz w:val="20"/>
          <w:szCs w:val="22"/>
          <w:lang w:eastAsia="en-US"/>
        </w:rPr>
      </w:pPr>
      <w:r w:rsidRPr="009E4F25">
        <w:rPr>
          <w:rFonts w:eastAsia="Calibri"/>
          <w:sz w:val="20"/>
          <w:szCs w:val="22"/>
          <w:lang w:eastAsia="en-US"/>
        </w:rPr>
        <w:t>- п</w:t>
      </w:r>
      <w:r w:rsidRPr="009E4F25">
        <w:rPr>
          <w:rFonts w:eastAsia="Calibri"/>
          <w:sz w:val="20"/>
          <w:szCs w:val="20"/>
          <w:lang w:eastAsia="en-US"/>
        </w:rPr>
        <w:t xml:space="preserve">о факту прибытия на </w:t>
      </w:r>
      <w:r w:rsidRPr="009E4F25">
        <w:rPr>
          <w:rFonts w:eastAsia="Calibri"/>
          <w:sz w:val="20"/>
          <w:szCs w:val="22"/>
          <w:lang w:eastAsia="en-US"/>
        </w:rPr>
        <w:t>станцию отправления</w:t>
      </w:r>
      <w:r w:rsidRPr="00CC7CC1">
        <w:t xml:space="preserve"> </w:t>
      </w:r>
      <w:r w:rsidRPr="009E4F25">
        <w:rPr>
          <w:rFonts w:eastAsia="Calibri"/>
          <w:sz w:val="20"/>
          <w:szCs w:val="22"/>
          <w:lang w:eastAsia="en-US"/>
        </w:rPr>
        <w:t>Нижний Бестях:</w:t>
      </w:r>
      <w:r w:rsidRPr="009E4F25">
        <w:rPr>
          <w:rFonts w:eastAsia="Calibri"/>
          <w:sz w:val="20"/>
          <w:szCs w:val="20"/>
          <w:lang w:eastAsia="en-US"/>
        </w:rPr>
        <w:t xml:space="preserve"> 25 баллов;</w:t>
      </w:r>
    </w:p>
    <w:p w:rsidR="009E4F25" w:rsidRPr="009E4F25" w:rsidRDefault="009E4F25" w:rsidP="00F25CBD">
      <w:pPr>
        <w:tabs>
          <w:tab w:val="left" w:pos="851"/>
        </w:tabs>
        <w:autoSpaceDN w:val="0"/>
        <w:ind w:firstLine="567"/>
        <w:jc w:val="both"/>
        <w:rPr>
          <w:rFonts w:eastAsia="Calibri"/>
          <w:sz w:val="20"/>
          <w:szCs w:val="22"/>
          <w:lang w:eastAsia="en-US"/>
        </w:rPr>
      </w:pPr>
      <w:r w:rsidRPr="009E4F25">
        <w:rPr>
          <w:rFonts w:eastAsia="Calibri"/>
          <w:sz w:val="20"/>
          <w:szCs w:val="22"/>
          <w:lang w:eastAsia="en-US"/>
        </w:rPr>
        <w:t>- по факту выхода вагона со станции отправления</w:t>
      </w:r>
      <w:r w:rsidRPr="00CC7CC1">
        <w:t xml:space="preserve"> </w:t>
      </w:r>
      <w:r w:rsidRPr="009E4F25">
        <w:rPr>
          <w:rFonts w:eastAsia="Calibri"/>
          <w:sz w:val="20"/>
          <w:szCs w:val="22"/>
          <w:lang w:eastAsia="en-US"/>
        </w:rPr>
        <w:t>Нижний Бестях</w:t>
      </w:r>
      <w:r w:rsidRPr="009E4F25">
        <w:rPr>
          <w:rFonts w:eastAsia="Calibri"/>
          <w:sz w:val="20"/>
          <w:szCs w:val="20"/>
          <w:lang w:eastAsia="en-US"/>
        </w:rPr>
        <w:t>: 50 баллов;</w:t>
      </w:r>
    </w:p>
    <w:p w:rsidR="009E4F25" w:rsidRPr="009E4F25" w:rsidRDefault="009E4F25" w:rsidP="00F25CBD">
      <w:pPr>
        <w:tabs>
          <w:tab w:val="left" w:pos="851"/>
        </w:tabs>
        <w:autoSpaceDN w:val="0"/>
        <w:ind w:firstLine="567"/>
        <w:jc w:val="both"/>
        <w:rPr>
          <w:rFonts w:eastAsia="Calibri"/>
          <w:sz w:val="20"/>
          <w:szCs w:val="20"/>
          <w:lang w:eastAsia="en-US"/>
        </w:rPr>
      </w:pPr>
      <w:r w:rsidRPr="009E4F25">
        <w:rPr>
          <w:rFonts w:eastAsia="Calibri"/>
          <w:sz w:val="20"/>
          <w:szCs w:val="22"/>
          <w:lang w:eastAsia="en-US"/>
        </w:rPr>
        <w:t xml:space="preserve">- по факту </w:t>
      </w:r>
      <w:r w:rsidRPr="009E4F25">
        <w:rPr>
          <w:rFonts w:eastAsia="Calibri"/>
          <w:sz w:val="20"/>
          <w:szCs w:val="20"/>
          <w:lang w:eastAsia="en-US"/>
        </w:rPr>
        <w:t xml:space="preserve">прибытия </w:t>
      </w:r>
      <w:r w:rsidRPr="009E4F25">
        <w:rPr>
          <w:rFonts w:eastAsia="Calibri"/>
          <w:sz w:val="20"/>
          <w:szCs w:val="22"/>
          <w:lang w:eastAsia="en-US"/>
        </w:rPr>
        <w:t>вагона на станции назначения</w:t>
      </w:r>
      <w:r w:rsidRPr="009E4F25">
        <w:rPr>
          <w:rFonts w:eastAsia="Calibri"/>
          <w:sz w:val="20"/>
          <w:szCs w:val="20"/>
          <w:lang w:eastAsia="en-US"/>
        </w:rPr>
        <w:t>: 100 баллов.</w:t>
      </w:r>
    </w:p>
    <w:p w:rsidR="00F25CBD" w:rsidRPr="00BA1B15" w:rsidRDefault="00F25CBD" w:rsidP="00F25CBD">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w:t>
      </w:r>
      <w:r w:rsidRPr="00F25CBD">
        <w:rPr>
          <w:rFonts w:eastAsia="Calibri"/>
          <w:sz w:val="20"/>
          <w:szCs w:val="20"/>
          <w:lang w:eastAsia="en-US"/>
        </w:rPr>
        <w:t>Объем авансирования</w:t>
      </w:r>
      <w:r w:rsidRPr="00BA1B15">
        <w:rPr>
          <w:rFonts w:eastAsia="Calibri"/>
          <w:sz w:val="20"/>
          <w:szCs w:val="20"/>
          <w:lang w:eastAsia="en-US"/>
        </w:rPr>
        <w:t xml:space="preserve">» </w:t>
      </w:r>
      <w:r>
        <w:rPr>
          <w:rFonts w:eastAsia="Calibri"/>
          <w:sz w:val="20"/>
          <w:szCs w:val="20"/>
          <w:lang w:eastAsia="en-US"/>
        </w:rPr>
        <w:t xml:space="preserve">оценивается </w:t>
      </w:r>
      <w:r w:rsidRPr="00BA1B15">
        <w:rPr>
          <w:rFonts w:eastAsia="Calibri"/>
          <w:sz w:val="20"/>
          <w:szCs w:val="20"/>
          <w:lang w:eastAsia="en-US"/>
        </w:rPr>
        <w:t xml:space="preserve">предложение участника закупки </w:t>
      </w:r>
      <w:r>
        <w:rPr>
          <w:rFonts w:eastAsia="Calibri"/>
          <w:sz w:val="20"/>
          <w:szCs w:val="20"/>
          <w:lang w:eastAsia="en-US"/>
        </w:rPr>
        <w:t>указанная в заявке</w:t>
      </w:r>
      <w:r w:rsidRPr="00BA1B15">
        <w:rPr>
          <w:rFonts w:eastAsia="Calibri"/>
          <w:sz w:val="20"/>
          <w:szCs w:val="20"/>
          <w:lang w:eastAsia="en-US"/>
        </w:rPr>
        <w:t>.</w:t>
      </w:r>
    </w:p>
    <w:p w:rsidR="009E4F25" w:rsidRDefault="009E4F25" w:rsidP="00F25CBD">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5157A">
        <w:rPr>
          <w:rFonts w:eastAsia="Calibri"/>
          <w:sz w:val="20"/>
          <w:szCs w:val="20"/>
        </w:rPr>
        <w:t>Объем авансирования от стоимости договора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CC7CC1" w:rsidRDefault="00CC7CC1" w:rsidP="0016525B">
      <w:pPr>
        <w:jc w:val="both"/>
        <w:rPr>
          <w:sz w:val="24"/>
          <w:szCs w:val="24"/>
        </w:rPr>
      </w:pPr>
    </w:p>
    <w:p w:rsidR="00CC7CC1" w:rsidRDefault="00CC7CC1" w:rsidP="0016525B">
      <w:pPr>
        <w:pStyle w:val="afff3"/>
      </w:pPr>
    </w:p>
    <w:p w:rsidR="00CC7CC1" w:rsidRDefault="00CC7CC1"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Default="00CC7CC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CC7CC1" w:rsidRDefault="00CC7CC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7AC" w:rsidRDefault="00F077AC">
      <w:pPr>
        <w:spacing w:line="360" w:lineRule="auto"/>
        <w:ind w:firstLine="567"/>
        <w:jc w:val="both"/>
      </w:pPr>
      <w:r>
        <w:separator/>
      </w:r>
    </w:p>
  </w:footnote>
  <w:footnote w:type="continuationSeparator" w:id="0">
    <w:p w:rsidR="00F077AC" w:rsidRDefault="00F077AC">
      <w:pPr>
        <w:spacing w:line="360" w:lineRule="auto"/>
        <w:ind w:firstLine="567"/>
        <w:jc w:val="both"/>
      </w:pPr>
      <w:r>
        <w:continuationSeparator/>
      </w:r>
    </w:p>
  </w:footnote>
  <w:footnote w:id="1">
    <w:p w:rsidR="00CC7CC1" w:rsidRDefault="00CC7CC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5" w:name="l298"/>
      <w:bookmarkEnd w:id="8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Pr="00855670" w:rsidRDefault="00CC7CC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1D37"/>
    <w:rsid w:val="000A30B0"/>
    <w:rsid w:val="000A4A17"/>
    <w:rsid w:val="000A4A85"/>
    <w:rsid w:val="000A500E"/>
    <w:rsid w:val="000A5AB2"/>
    <w:rsid w:val="000A5F44"/>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D4365"/>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25B"/>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937F7"/>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21F6"/>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E4F25"/>
    <w:rsid w:val="009F0367"/>
    <w:rsid w:val="00A00DDF"/>
    <w:rsid w:val="00A0246A"/>
    <w:rsid w:val="00A05375"/>
    <w:rsid w:val="00A07560"/>
    <w:rsid w:val="00A101C4"/>
    <w:rsid w:val="00A12228"/>
    <w:rsid w:val="00A137FC"/>
    <w:rsid w:val="00A13848"/>
    <w:rsid w:val="00A163DD"/>
    <w:rsid w:val="00A2103D"/>
    <w:rsid w:val="00A222F3"/>
    <w:rsid w:val="00A25B2A"/>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560"/>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27F80"/>
    <w:rsid w:val="00C34DB9"/>
    <w:rsid w:val="00C353F3"/>
    <w:rsid w:val="00C35CC1"/>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C7CC1"/>
    <w:rsid w:val="00CD42FA"/>
    <w:rsid w:val="00CD442E"/>
    <w:rsid w:val="00CD7292"/>
    <w:rsid w:val="00CD7B67"/>
    <w:rsid w:val="00CE1BAF"/>
    <w:rsid w:val="00CE3EF2"/>
    <w:rsid w:val="00CE5245"/>
    <w:rsid w:val="00CF1872"/>
    <w:rsid w:val="00CF2A14"/>
    <w:rsid w:val="00CF6C6F"/>
    <w:rsid w:val="00D02739"/>
    <w:rsid w:val="00D03D3D"/>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5F94"/>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7AC"/>
    <w:rsid w:val="00F07ED2"/>
    <w:rsid w:val="00F134D5"/>
    <w:rsid w:val="00F1397D"/>
    <w:rsid w:val="00F15345"/>
    <w:rsid w:val="00F16325"/>
    <w:rsid w:val="00F209B8"/>
    <w:rsid w:val="00F22FBF"/>
    <w:rsid w:val="00F23560"/>
    <w:rsid w:val="00F24454"/>
    <w:rsid w:val="00F24D62"/>
    <w:rsid w:val="00F251A9"/>
    <w:rsid w:val="00F25CBD"/>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46F7311-28B8-4BE0-B6B9-9FC3DA7F0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497041964">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09216250">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4B1AD-8106-4563-AD7B-8BA2881C4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30</Pages>
  <Words>15295</Words>
  <Characters>87182</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102273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105</cp:revision>
  <cp:lastPrinted>2018-11-15T01:39:00Z</cp:lastPrinted>
  <dcterms:created xsi:type="dcterms:W3CDTF">2018-11-15T08:32:00Z</dcterms:created>
  <dcterms:modified xsi:type="dcterms:W3CDTF">2020-01-15T06:09:00Z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